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F7" w:rsidRPr="009863F7" w:rsidRDefault="00133EEB" w:rsidP="006E32B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3F7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9863F7" w:rsidRPr="009863F7" w:rsidRDefault="00133EEB" w:rsidP="009863F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3F7">
        <w:rPr>
          <w:rFonts w:ascii="Times New Roman" w:hAnsi="Times New Roman" w:cs="Times New Roman"/>
          <w:b/>
          <w:sz w:val="28"/>
          <w:szCs w:val="28"/>
          <w:lang w:eastAsia="ru-RU"/>
        </w:rPr>
        <w:t>Общественны</w:t>
      </w:r>
      <w:r w:rsidR="00001F97" w:rsidRPr="009863F7">
        <w:rPr>
          <w:rFonts w:ascii="Times New Roman" w:hAnsi="Times New Roman" w:cs="Times New Roman"/>
          <w:b/>
          <w:sz w:val="28"/>
          <w:szCs w:val="28"/>
          <w:lang w:eastAsia="ru-RU"/>
        </w:rPr>
        <w:t>х обсуждений, состоявшихся 2</w:t>
      </w:r>
      <w:r w:rsidR="00E80A26">
        <w:rPr>
          <w:rFonts w:ascii="Times New Roman" w:hAnsi="Times New Roman" w:cs="Times New Roman"/>
          <w:b/>
          <w:sz w:val="28"/>
          <w:szCs w:val="28"/>
          <w:lang w:eastAsia="ru-RU"/>
        </w:rPr>
        <w:t>9 ноя</w:t>
      </w:r>
      <w:r w:rsidRPr="009863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бря 2022 года, по проекту утверждения «Программы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</w:r>
      <w:r w:rsidR="00001F97" w:rsidRPr="009863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proofErr w:type="spellStart"/>
      <w:r w:rsidR="001C170E">
        <w:rPr>
          <w:rFonts w:ascii="Times New Roman" w:hAnsi="Times New Roman" w:cs="Times New Roman"/>
          <w:b/>
          <w:sz w:val="28"/>
          <w:szCs w:val="28"/>
          <w:lang w:eastAsia="ru-RU"/>
        </w:rPr>
        <w:t>Старогородского</w:t>
      </w:r>
      <w:proofErr w:type="spellEnd"/>
      <w:r w:rsidR="00001F97" w:rsidRPr="009863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r w:rsidRPr="009863F7">
        <w:rPr>
          <w:rFonts w:ascii="Times New Roman" w:hAnsi="Times New Roman" w:cs="Times New Roman"/>
          <w:b/>
          <w:sz w:val="28"/>
          <w:szCs w:val="28"/>
          <w:lang w:eastAsia="ru-RU"/>
        </w:rPr>
        <w:t>Дмитриевского района Курской области</w:t>
      </w:r>
    </w:p>
    <w:p w:rsidR="00133EEB" w:rsidRPr="009863F7" w:rsidRDefault="00133EEB" w:rsidP="009863F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3F7">
        <w:rPr>
          <w:rFonts w:ascii="Times New Roman" w:hAnsi="Times New Roman" w:cs="Times New Roman"/>
          <w:b/>
          <w:sz w:val="28"/>
          <w:szCs w:val="28"/>
          <w:lang w:eastAsia="ru-RU"/>
        </w:rPr>
        <w:t>на 2023 год»</w:t>
      </w:r>
    </w:p>
    <w:p w:rsidR="00133EEB" w:rsidRPr="00FD2694" w:rsidRDefault="00133EEB" w:rsidP="00001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3EEB" w:rsidRPr="00FD2694" w:rsidRDefault="00133EEB" w:rsidP="00001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Рассмотрев на общественных   обсуждениях проект утверждения «Программы профилактики рисков причинения вреда (ущерба) охраняемым законом ценностям при осуществлении муниципального контроля в сфере благоустро</w:t>
      </w:r>
      <w:r w:rsidR="0098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йства на территории </w:t>
      </w:r>
      <w:proofErr w:type="spellStart"/>
      <w:r w:rsidR="001C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="0098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FD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 района  Курской области на 2023 год» и предложения, поступившие в ходе слушаний</w:t>
      </w:r>
    </w:p>
    <w:p w:rsidR="00133EEB" w:rsidRPr="00FD2694" w:rsidRDefault="00133EEB" w:rsidP="00001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3EEB" w:rsidRPr="00FD2694" w:rsidRDefault="00133EEB" w:rsidP="00001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          РЕШИЛИ:</w:t>
      </w:r>
    </w:p>
    <w:p w:rsidR="00133EEB" w:rsidRPr="00FD2694" w:rsidRDefault="00133EEB" w:rsidP="00001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 1.  Одобрить утверждение «Программы профилактики рисков причинения вреда (ущерба) охраняемым законом ценностям при осуществлении муниципального контроля в сфере благоустро</w:t>
      </w:r>
      <w:r w:rsidR="00DA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йства на территории </w:t>
      </w:r>
      <w:proofErr w:type="spellStart"/>
      <w:r w:rsidR="001C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="00DA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FD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 района  Курской области на 2023 год». </w:t>
      </w:r>
    </w:p>
    <w:p w:rsidR="00133EEB" w:rsidRPr="004A3ACA" w:rsidRDefault="00133EEB" w:rsidP="00001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2. </w:t>
      </w:r>
      <w:proofErr w:type="gramStart"/>
      <w:r w:rsidRPr="00FD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общественных обсуждений  вместе с принятыми рекомендациями  утверждения «Программы профилактики рисков причинения вреда (ущерба) охраняемым законом ценностям при осуществлении муниципального контроля в сфере благоустро</w:t>
      </w:r>
      <w:r w:rsidR="00DA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йства на территории </w:t>
      </w:r>
      <w:proofErr w:type="spellStart"/>
      <w:r w:rsidR="001C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="00DA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FD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 района  Курской области на 2023 год», разместить на официальном сайте муниципально</w:t>
      </w:r>
      <w:r w:rsidR="00DA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«</w:t>
      </w:r>
      <w:proofErr w:type="spellStart"/>
      <w:r w:rsidR="001C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Старогородский</w:t>
      </w:r>
      <w:proofErr w:type="spellEnd"/>
      <w:r w:rsidR="00DA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Дмитриевского района </w:t>
      </w:r>
      <w:r w:rsidRPr="00FD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в сети «Интернет»</w:t>
      </w:r>
      <w:r w:rsidR="004A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4A3ACA" w:rsidRPr="004A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A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ACA" w:rsidRPr="004A3A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A3ACA" w:rsidRPr="004A3ACA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1C170E" w:rsidRPr="001C170E">
        <w:rPr>
          <w:rFonts w:ascii="Times New Roman" w:hAnsi="Times New Roman" w:cs="Times New Roman"/>
          <w:sz w:val="28"/>
          <w:szCs w:val="28"/>
          <w:lang w:val="en-US"/>
        </w:rPr>
        <w:t>starogorodskiy</w:t>
      </w:r>
      <w:proofErr w:type="spellEnd"/>
      <w:r w:rsidR="004A3ACA" w:rsidRPr="004A3A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A3ACA" w:rsidRPr="004A3ACA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="004A3ACA" w:rsidRPr="004A3A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A3ACA" w:rsidRPr="004A3A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A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33EEB" w:rsidRPr="00FD2694" w:rsidRDefault="00133EEB" w:rsidP="00001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3EEB" w:rsidRPr="00FD2694" w:rsidRDefault="00133EEB" w:rsidP="00001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3EEB" w:rsidRPr="00FD2694" w:rsidRDefault="00133EEB" w:rsidP="00001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3EEB" w:rsidRPr="00FD2694" w:rsidRDefault="00133EEB" w:rsidP="00001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                                                                   </w:t>
      </w:r>
      <w:r w:rsidR="00DF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spellStart"/>
      <w:r w:rsidR="001C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Ю.Е.Никольников</w:t>
      </w:r>
      <w:proofErr w:type="spellEnd"/>
      <w:r w:rsidR="00DF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6E3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133EEB" w:rsidRPr="00FD2694" w:rsidRDefault="00133EEB" w:rsidP="00001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DE4" w:rsidRPr="00FD2694" w:rsidRDefault="00153DE4">
      <w:pPr>
        <w:rPr>
          <w:rFonts w:ascii="Times New Roman" w:hAnsi="Times New Roman" w:cs="Times New Roman"/>
          <w:sz w:val="28"/>
          <w:szCs w:val="28"/>
        </w:rPr>
      </w:pPr>
    </w:p>
    <w:sectPr w:rsidR="00153DE4" w:rsidRPr="00FD2694" w:rsidSect="001C170E">
      <w:pgSz w:w="11906" w:h="16838"/>
      <w:pgMar w:top="1134" w:right="1134" w:bottom="1247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EEB"/>
    <w:rsid w:val="00001F97"/>
    <w:rsid w:val="00133EEB"/>
    <w:rsid w:val="00153DE4"/>
    <w:rsid w:val="001C170E"/>
    <w:rsid w:val="004A3ACA"/>
    <w:rsid w:val="005940E6"/>
    <w:rsid w:val="0067267E"/>
    <w:rsid w:val="006E32BC"/>
    <w:rsid w:val="00712858"/>
    <w:rsid w:val="009863F7"/>
    <w:rsid w:val="00A63E19"/>
    <w:rsid w:val="00B3771C"/>
    <w:rsid w:val="00DA0568"/>
    <w:rsid w:val="00DD1B1A"/>
    <w:rsid w:val="00DF2B25"/>
    <w:rsid w:val="00E80A26"/>
    <w:rsid w:val="00FD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EEB"/>
    <w:rPr>
      <w:b/>
      <w:bCs/>
    </w:rPr>
  </w:style>
  <w:style w:type="paragraph" w:styleId="a5">
    <w:name w:val="No Spacing"/>
    <w:uiPriority w:val="1"/>
    <w:qFormat/>
    <w:rsid w:val="009863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779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</dc:creator>
  <cp:keywords/>
  <dc:description/>
  <cp:lastModifiedBy>Admin</cp:lastModifiedBy>
  <cp:revision>9</cp:revision>
  <dcterms:created xsi:type="dcterms:W3CDTF">2022-12-04T10:29:00Z</dcterms:created>
  <dcterms:modified xsi:type="dcterms:W3CDTF">2022-12-07T09:18:00Z</dcterms:modified>
</cp:coreProperties>
</file>